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Dejanović (CROSBI Profil: 22390, MBZ: 268533)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Polovina, Saša; Vojtech, Merva; Dejanović, Igor; Grujić, Aleksandar S.; Stijepović, Mirko
]]>          <w:br/>
<![CDATA[Modeling a reaction section of a commercial continuous catalytic reformer.  // Energy & fuels, 32 (2018), 5;  6378-6396 doi:10.1021/acs.energyfuels.7b03897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index.php/363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sen, Helmut; Dejanović, Igor; Kaibel, Bjoern; Olujić, Žarko
]]>          <w:br/>
<![CDATA[New Horizons for Dividing Wall Columns.  // Chemical engineering, 121 (2014), 8;  40-48 (recenziran, članak, stručni)
]]>          <w:br/>
        </w:t>
      </w:r>
    </w:p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index.php/1217946) (poster, međunarodna recenzija, cjeloviti rad (in extenso), znanstveni)
]]>          <w:br/>
        </w:t>
      </w:r>
    </w:p>
    <w:p>
      <w:pPr/>
      <w:r>
        <w:rPr/>
        <w:t xml:space="preserve">
<![CDATA[Halvorsen, Ivar J.; Dejanović, Igor; Olujić, Žarko; Skogestad, Sigurd
]]>          <w:br/>
<![CDATA[Dividing Wall Columns for Natural Gas Liquefaction Plants.  // CHEMICAL ENGINEERING TRANSACTIONS / Brunazzi, Elisabetta ; Sorensen, Eva (ur.).
]]>          <w:br/>
<![CDATA[Firenca, Italija: AIDIC, 2018. 86, 6. (https://www.bib.irb.hr:8443/index.php/955731) (predavanje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index.php/955736) (predavanje, međunarodna recenzija, cjeloviti rad (in extenso), znanstveni)
]]>          <w:br/>
        </w:t>
      </w:r>
    </w:p>
    <w:p>
      <w:pPr/>
      <w:r>
        <w:rPr/>
        <w:t xml:space="preserve">
<![CDATA[Halvorsen, Ivar J.; Dejanović, Igor; Marak, Knut A,; Olujić, Žarko; Skogestad, Sigurd
]]>          <w:br/>
<![CDATA[Dividing wall columns for NGL fractionation.  // 10th International Conference on Distillation and Absorption
]]>          <w:br/>
<![CDATA[Friedrichshafen, Njemačka, 2014. str. 749-754 (poster, međunarodna recenzija, cjeloviti rad (in extenso), znanstveni)
]]>          <w:br/>
        </w:t>
      </w:r>
    </w:p>
    <w:p>
      <w:pPr/>
      <w:r>
        <w:rPr/>
        <w:t xml:space="preserve">
<![CDATA[Dejanović, Igor; Jansen, Helmut; Olujić, Žarko
]]>          <w:br/>
<![CDATA[Dividing Wall Column as Energy Saving Retrofit Technology.  // 10th International Conference on Distillation & Absorption
]]>          <w:br/>
<![CDATA[Njemačka, 2014. str. 625-630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index.php/525554)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index.php/605056) (predavanje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index.php/372295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Jansen, Helmut; Rietfort, Thomas; Dejanović, Igor; Olujić, Žarko
]]>          <w:br/>
<![CDATA[Hydraulic Design of Packed Dividing Wall Columns.  // ACHEMA 2015
]]>          <w:br/>
<![CDATA[Frankfurt na Majni, Njemačka, 2015. str. 1-1 (predavanje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Radanović, Tanja; Dejanović, Igor
]]>          <w:br/>
<![CDATA[Racionalizacija potrošnje vode u proizvodnji gnojiva.  // VIII. Susret mladih kemijskih inženjera 2010 Knjiga sažetaka / Bolf, Nenad ; Šoljić Jerbić, Ivana (ur.).
]]>          <w:br/>
<![CDATA[Zagreb: Fakultet kemijskog inženjerstva i tehnologije Sveučilišta u Zagrebu, 2010. str. 39-39 (poster, domaća recenzija, sažetak, znanstveni)
]]>          <w:br/>
        </w:t>
      </w:r>
    </w:p>
    <w:p>
      <w:pPr/>
      <w:r>
        <w:rPr/>
        <w:t xml:space="preserve">
<![CDATA[Dejanović, Igor
]]>          <w:br/>
<![CDATA[Primjena destilacijske kolone s razdjelnom stijenkom za frakcionaciju platformata.  // VIII. Susret mladih kemijskih inženjera 2010, Knjiga sažetaka / Bolf, Nenad ; Šoljić Jerbić, Ivana (ur.).
]]>          <w:br/>
<![CDATA[Zagreb: Fakultet kemijskog inženjerstva i tehnologije Sveučilišta u Zagrebu, 2010. str. 74-74 (poster, domaća recenzija, sažetak, znanstveni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Spoja, Damjan; Dejanović, Igor
]]>          <w:br/>
<![CDATA[Optimiranje potrošnje vode razvojem superstrukture procesa.  // VII susret mladih kemijskih inženjera, knjiga sažetaka / Dr.sc. Sander, Aleksandra ; Dr.sc. Prlić-Kardum, Jasna (ur.).
]]>          <w:br/>
<![CDATA[Zagreb: Fakultet kemijskog inženjerstva i tehnologije Sveučilišta u Zagrebu, 2008. str. 27-27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ač, Goran
]]>          <w:br/>
<![CDATA[Sinteza sustava za vođenje kolona s razdjelnom stijenkom za četiri proizvoda., 2022., doktorska disertacija, Zagreb
]]>          <w:br/>
        </w:t>
      </w:r>
    </w:p>
    <w:p>
      <w:pPr/>
      <w:r>
        <w:rPr/>
        <w:t xml:space="preserve">
<![CDATA[Polovina, Saša
]]>          <w:br/>
<![CDATA[Modeliranje i optimizacija procesa kontinuiranog katalitičkog reformiranja benzina u svrhu povećanja proizvodnje vodika i smanjenja energetskih potreba postrojenja., 2019., doktorska disertacija, Fakultet kemijskog inženjerstva i tehnologije, Zagreb
]]>          <w:br/>
        </w:t>
      </w:r>
    </w:p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Leo
]]>          <w:br/>
<![CDATA[Procjena utjecaja proizvoda i procesa na okoliš analizom životnog ciklusa., 2021., diplomski rad, preddiplomski, Zagreb
]]>          <w:br/>
        </w:t>
      </w:r>
    </w:p>
    <w:p>
      <w:pPr/>
      <w:r>
        <w:rPr/>
        <w:t xml:space="preserve">
<![CDATA[Pavković, Anamarija
]]>          <w:br/>
<![CDATA[Projektiranje šaržnih procesa., 2021., diplomski rad, preddiplomski, Zagreb
]]>          <w:br/>
        </w:t>
      </w:r>
    </w:p>
    <w:p>
      <w:pPr/>
      <w:r>
        <w:rPr/>
        <w:t xml:space="preserve">
<![CDATA[Marijana Marcelja
]]>          <w:br/>
<![CDATA[Primjena matrice pojačanja pri projektiranju sustava za vođenje toplinski povezanih destilacijskih kolona., 2021., diplomski rad, diplomski, Zagreb
]]>          <w:br/>
        </w:t>
      </w:r>
    </w:p>
    <w:p>
      <w:pPr/>
      <w:r>
        <w:rPr/>
        <w:t xml:space="preserve">
<![CDATA[Anja Radulović
]]>          <w:br/>
<![CDATA[Dinamički model destilacijske kolone s razdjelnom stijenkom za separaciju alkohola., 2020., diplomski rad, preddiplomski, Zagreb
]]>          <w:br/>
        </w:t>
      </w:r>
    </w:p>
    <w:p>
      <w:pPr/>
      <w:r>
        <w:rPr/>
        <w:t xml:space="preserve">
<![CDATA[Kučinić, Ivana
]]>          <w:br/>
<![CDATA[Primjena i uvećanje procesa mehonokemijske sinteze., 2020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Projektiranje reaktora i reaktorskih mreža., 2020., diplomski rad, preddiplomski, Fakultet kemijskog inženjerstva i tehnologije, Zagreb
]]>          <w:br/>
        </w:t>
      </w:r>
    </w:p>
    <w:p>
      <w:pPr/>
      <w:r>
        <w:rPr/>
        <w:t xml:space="preserve">
<![CDATA[Marko Blažanović
]]>          <w:br/>
<![CDATA[Dehidracija bioetanola pomoću destilacije u koloni s razdjelnom stijenkom., 2020., diplomski rad, diplomski, Zagreb
]]>          <w:br/>
        </w:t>
      </w:r>
    </w:p>
    <w:p>
      <w:pPr/>
      <w:r>
        <w:rPr/>
        <w:t xml:space="preserve">
<![CDATA[Gabriela Novak-Bareković
]]>          <w:br/>
<![CDATA[Višestruka stacionarna stanja u destilacijskoj koloni s razdjelnom stijenkom., 2020., diplomski rad, preddiplomski, Zagreb
]]>          <w:br/>
        </w:t>
      </w:r>
    </w:p>
    <w:p>
      <w:pPr/>
      <w:r>
        <w:rPr/>
        <w:t xml:space="preserve">
<![CDATA[Palčić, Toni
]]>          <w:br/>
<![CDATA[Optimizacija mreže izmjenjivača topline za predgrijavanje sirove nafte prije atmosferske destilacije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Analiza rada cijevnog reaktora za proizvodnju amonijevog sulfata u postrojenju NPK-2., 2019., diplomski rad, diplomski, Fakultet kemijskog inženjerstva i tehnologije, Zagreb
]]>          <w:br/>
        </w:t>
      </w:r>
    </w:p>
    <w:p>
      <w:pPr/>
      <w:r>
        <w:rPr/>
        <w:t xml:space="preserve">
<![CDATA[Jazbec, Josip
]]>          <w:br/>
<![CDATA[Projektiranje i ocjena sustava za vođenje kolone s razdjelnom stijenkom za separaciju četiri proizvoda., 2019., diplomski rad, diplomski, Fakultet kemijskog inženjerstva i tehnologije, Zagreb. (https://www.bib.irb.hr:8443/index.php/1026718)
]]>          <w:br/>
        </w:t>
      </w:r>
    </w:p>
    <w:p>
      <w:pPr/>
      <w:r>
        <w:rPr/>
        <w:t xml:space="preserve">
<![CDATA[Marcelja, Marijana
]]>          <w:br/>
<![CDATA[Sustavne metode projektiranja proizvoda kemijske industrije., 2019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Ekonomska ocjena projekata., 2019., diplomski rad, preddiplomski, Fakultet kemijskog inženjerstva i tehnologije, Zagreb
]]>          <w:br/>
        </w:t>
      </w:r>
    </w:p>
    <w:p>
      <w:pPr/>
      <w:r>
        <w:rPr/>
        <w:t xml:space="preserve">
<![CDATA[Galov, Daniel
]]>          <w:br/>
<![CDATA[Optimizacija Kaibelove kolone za separaciju smjese ugljikovodika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Plavšić, Antonella
]]>          <w:br/>
<![CDATA[Inherentna sigurnost pri projektiranju procesa., 2018., diplomski rad, preddiplomski, Fakultet kemijskog inženjerstva i tehnologije, Zagreb
]]>          <w:br/>
        </w:t>
      </w:r>
    </w:p>
    <w:p>
      <w:pPr/>
      <w:r>
        <w:rPr/>
        <w:t xml:space="preserve">
<![CDATA[Sačer, Ana
]]>          <w:br/>
<![CDATA[Procjena ekonomskog rizika u proizvodnim procesima., 2018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Integracija toplinski aktivnih jediničnih operacija., 2018., diplomski rad, preddiplomski, Fakultet kemijskog inženjerstva i tehnologije, Zagreb
]]>          <w:br/>
        </w:t>
      </w:r>
    </w:p>
    <w:p>
      <w:pPr/>
      <w:r>
        <w:rPr/>
        <w:t xml:space="preserve">
<![CDATA[Jazbec, Josip
]]>          <w:br/>
<![CDATA[Metode vođenja kontinuiranog procesa destilacije., 2017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Sinteza mreže izmjenjivača topline potpomognuta računalnim alatima., 2017., diplomski rad, diplomski, Fakultet kemijskog inženjerstva i tehnologije, Zagreb
]]>          <w:br/>
        </w:t>
      </w:r>
    </w:p>
    <w:p>
      <w:pPr/>
      <w:r>
        <w:rPr/>
        <w:t xml:space="preserve">
<![CDATA[Jerolimov, Marija
]]>          <w:br/>
<![CDATA[Projektiranje destilacijskih kolona s razdjelnom stijenkom za tri proizvoda., 2017., diplomski rad, diplomski, Fakultet kemijskog inženjerstva i tehnologije, Zagreb
]]>          <w:br/>
        </w:t>
      </w:r>
    </w:p>
    <w:p>
      <w:pPr/>
      <w:r>
        <w:rPr/>
        <w:t xml:space="preserve">
<![CDATA[Brnadić, Gabriela
]]>          <w:br/>
<![CDATA[Sinteza mreže izmjenjivača vodika u rafinerijskim postrojenjima., 2017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Sinteza separacijskog niza., 2017., diplomski rad, preddiplomski, Fakultet kemijskog inženjerstva i tehnologije, Zagreb
]]>          <w:br/>
        </w:t>
      </w:r>
    </w:p>
    <w:p>
      <w:pPr/>
      <w:r>
        <w:rPr/>
        <w:t xml:space="preserve">
<![CDATA[Polić, Loris
]]>          <w:br/>
<![CDATA[Rekuperacija amonijaka i vodika iz otpadnog plina postrojenja za proizvodnju amonijaka., 2017., diplomski rad, diplomski, Fakultet kemijskog inženjerstva i tehnologije, Zagreb
]]>          <w:br/>
        </w:t>
      </w:r>
    </w:p>
    <w:p>
      <w:pPr/>
      <w:r>
        <w:rPr/>
        <w:t xml:space="preserve">
<![CDATA[Koprivnjak, Petra
]]>          <w:br/>
<![CDATA[Projektiranje procesa azeotropne destilacije., 2016., diplomski rad, preddiplomski, Fakultet kemijskog inženjerstva i tehnologije, Zagreb
]]>          <w:br/>
        </w:t>
      </w:r>
    </w:p>
    <w:p>
      <w:pPr/>
      <w:r>
        <w:rPr/>
        <w:t xml:space="preserve">
<![CDATA[Palčić, Toni
]]>          <w:br/>
<![CDATA[Pregled metoda optimiranja mreža izmjenjivača topline., 2016., diplomski rad, preddiplomski, Fakultet kemijskog inženjerstva i tehnologije, Zagreb
]]>          <w:br/>
        </w:t>
      </w:r>
    </w:p>
    <w:p>
      <w:pPr/>
      <w:r>
        <w:rPr/>
        <w:t xml:space="preserve">
<![CDATA[Čalaga, Božana
]]>          <w:br/>
<![CDATA[Uklanjanje SO2 iz dimnih plinova brodskih motora pranjem morskom vodom., 2016., diplomski rad, diplomski, Fakultet kemijskog inženjerstva i tehnologije, Zagreb
]]>          <w:br/>
        </w:t>
      </w:r>
    </w:p>
    <w:p>
      <w:pPr/>
      <w:r>
        <w:rPr/>
        <w:t xml:space="preserve">
<![CDATA[Barišić, Ivan
]]>          <w:br/>
<![CDATA[Primjena organskog Rankineovog ciklusa na nisko-temperaturne izvore topline., 2016., diplomski rad, preddiplomski, Fakultet kemijskog inženjerstva i tehnologije, Zagreb
]]>          <w:br/>
        </w:t>
      </w:r>
    </w:p>
    <w:p>
      <w:pPr/>
      <w:r>
        <w:rPr/>
        <w:t xml:space="preserve">
<![CDATA[Tomljanović, Ivana
]]>          <w:br/>
<![CDATA[Regeneracija otapala šaržnom destilacijom., 2015., diplomski rad, preddiplomski, Fakultet kemijskog inženjerstva i tehnologije, Zagreb
]]>          <w:br/>
        </w:t>
      </w:r>
    </w:p>
    <w:p>
      <w:pPr/>
      <w:r>
        <w:rPr/>
        <w:t xml:space="preserve">
<![CDATA[Jerolimov, Marija
]]>          <w:br/>
<![CDATA[Napredni destilacijski procesi - pregled i primjena., 2015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janović, Igor; Lukač, Goran
]]>          <w:br/>
<![CDATA[Izrada uputa za rad, obuka operatera, priprema i puštanje u rad aminske sekcije u Rafineriji Nafte Rijeka, INA d.d. - suradnja sa Siemens d.d.., 2019. (ekspertiza).
]]>          <w:br/>
        </w:t>
      </w:r>
    </w:p>
    <w:p>
      <w:pPr/>
      <w:r>
        <w:rPr/>
        <w:t xml:space="preserve">
<![CDATA[Dejanović, Igor; Lukač, Goran
]]>          <w:br/>
<![CDATA[Konceptualni dizajn i procjena troškova postrojenja za proizvodnju smeđeg, žutog i bijelog naftalana iz sirove nafte “Križ”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Halvorsen, Ivar Johan; Dejanović, Igor
]]>          <w:br/>
<![CDATA[Dividing wall columns for NGL fractionation: A feasibility study for a floating NGL production case., 2013. (podatak o recenziji nije dostupan, elaborat/studija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