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Ivanković (CROSBI Profil: 13901, MBZ: 17352)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Vuletić, Gorka; Ivanković, Davor; Davern, Melanie
]]>          <w:br/>
<![CDATA[Kvaliteta života u zdravlju i bolesti.. // Kvaliteta života i zdravlje / Vuletić, Gorka (ur.).
]]>          <w:br/>
<![CDATA[Osijek: Filozofski fakultet Sveučilišta Josipa Jurja Strossmayera u Osijeku, 2011. str. 120-125
]]>          <w:br/>
        </w:t>
      </w:r>
    </w:p>
    <w:p>
      <w:pPr/>
      <w:r>
        <w:rPr/>
        <w:t xml:space="preserve">
<![CDATA[Vuletić, Gorka; Ivanković, Davor
]]>          <w:br/>
<![CDATA[Što čini osobnu kvalitetu života: studija na uzorku odrasle gradske populacije u Hrvatskoj. // Kvaliteta života i zdravlje / Vuletić, Gorka (ur.).
]]>          <w:br/>
<![CDATA[Osijek: Filozofski fakultet Sveučilišta Josipa Jurja Strossmayera u Osijeku, 2011. str. 32-40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Cvitković Kuzmić, A.; Brkljačić, Boris; Ivanković, Davor; Galešić, Krešimir
]]>          <w:br/>
<![CDATA[Doppler sonographic renal resistance index in healthy children.  // European radiology, 10 (2000),  1644-1648 doi:10.1007/s003300000466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etelin, Zeljka; Brinar, Vesna; Zurak, Niko; Dubravcic, Klara; Batinic, Drago; Ivankovic, Davor
]]>          <w:br/>
<![CDATA[Apoptosis of cerebrospinal fluid lymphocytes in patients with relapsing-remitting, primary and secondary progressive multiple sclerosis.  // Multiple sclerosis, 11 (2005), 1;  125-126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Petelin, Željka; Brinar, Vesna V.; Zurak, Niko; Milat, Davorka; Dubravčić, Klara; Batinić, Drago; Ivanković, Davor
]]>          <w:br/>
<![CDATA[Apoptosis of cerebrospinal fluid lymphocytes in patients with relapsing-remitting, primary and secondary progressive multiple sclerosis.  // 37th International Danube Symposium for Neurological Sciences and Continuing Education : Book of Abstracts / Pirtošek, Zvezdan (ur.).
]]>          <w:br/>
<![CDATA[Ljubljana: Neurological Association ; Society of Clinical Neurophysiology of the Slovene Medical Association, 2005. str. 201-202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Šimić, Diana
]]>          <w:br/>
<![CDATA[Povezanost onečišćenja zraka i dnevnog broja umrlih u gradu Zagrebu., 200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
<![CDATA[Kenfelj, Hrvoje
]]>          <w:br/>
<![CDATA[Utjecaj programa borbe protiv kroničnih nezaraznih bolesti na promjene životnih navika i vrijednosti krvnog tlaka seoske populacije., 1990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