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Starčević (CROSBI Profil: 10231, MBZ: 271560)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ečerina Volić, Santa; Prstačić, Ratko; Živković, Tamara; Ibrahimpašić, Tihana; Starčević, Martina
]]>          <w:br/>
<![CDATA[Phonatory function and voice therapy of unilateral recurrent nerve paralysis.  // Medicinski razgledi, 43 (2004), 3;  217-220 (podatak o recenziji nije dostupan, kongresno priopcenje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ečić, Ana; Starčević Perica, Martina; Sajković, Dubravka; Mašić, Valentina
]]>          <w:br/>
<![CDATA[Mothers´ perception on importance of play in early childhood.  // Book of Abstracts The 9th International Conference of the Faculty of Education and Rehabilitation Sciences University of Zagreb Zagreb, Croatia, 17 – 19 May, 2017 / Sekušak Galešev, Snježana ; Jeđud Borić, Ivana ; Hržica, Gordana ; Bradarić Jončić, Sandra ; Jandrić Nišević, Anita ; Kuvač Kraljević, Jelena ; Martinec, Renata ; Ricijaš, Neven ; Wagner Jakab, Ana (ur.). (ur.).
]]>          <w:br/>
<![CDATA[Zagreb: Faculty of Education and Rehabilitation Sciences, University of Zagreb Scientific series, Book No. 24, 2017. str. 145-145 (poster, međunarodna recenzija, sažetak, znanstveni)
]]>          <w:br/>
        </w:t>
      </w:r>
    </w:p>
    <w:p>
      <w:pPr/>
      <w:r>
        <w:rPr/>
        <w:t xml:space="preserve">
<![CDATA[Šečić, Ana; Starčević Perica, Martina; Matijević, Valentina; Mašić, Valentina; Habulin, Ivan
]]>          <w:br/>
<![CDATA[Model praćenja i podsticaja ranog razvoja dece s neurorizikom na kliničkom nivou.  // Beogradska defektološka škola/Belgrade School of Special Education and Rehabilitation, IV International Scientific Conference ˝Special Education and Rehabilitation- Early Intervention˝ Abstract Book, Vol 22., No. 2(Suppl.1), 2016. / Potić, Srećko (ur.).
]]>          <w:br/>
<![CDATA[Beograd: Bid Štampa, 2016. str. 86-87 (poster, međunarodna recenzija, sažetak, znanstveni)
]]>          <w:br/>
        </w:t>
      </w:r>
    </w:p>
    <w:p>
      <w:pPr/>
      <w:r>
        <w:rPr/>
        <w:t xml:space="preserve">
<![CDATA[Večerina Volić, Santa; Prstačić, Ratko; Ibrahimpašić, Tihana; Starčević, Martina
]]>          <w:br/>
<![CDATA[Fonokirurški modaliteti uspostave glotidnog vala.  // Developments and new perspectives in speech and language therapy diagnostics / Blaži, Draženka (ur.).
]]>          <w:br/>
<![CDATA[Zagreb, 2005. (plenarno, domaća recenzija, sažetak, znanstveni)
]]>          <w:br/>
        </w:t>
      </w:r>
    </w:p>
    <w:p>
      <w:pPr/>
      <w:r>
        <w:rPr/>
        <w:t xml:space="preserve">
<![CDATA[Ibrahimpašić, Tihana; Večerina Volić, Santa; Prstačić, Ratko; Starčević, Martina
]]>          <w:br/>
<![CDATA[Degenerativna laringopatija.  // Razvoj i nove perspektive u jezičnoj i govornoj terapiji i dijagnostici / Blaži, Draženka (ur.).
]]>          <w:br/>
<![CDATA[Zagreb, 2005. str. 78-79 (pozvano predavanje, domaća recenzija, sažetak, znanstveni)
]]>          <w:br/>
        </w:t>
      </w:r>
    </w:p>
    <w:p>
      <w:pPr/>
      <w:r>
        <w:rPr/>
        <w:t xml:space="preserve">
<![CDATA[Starčević, Martina; Večerina Volić, Santa; Kirinić Papeš, Vesna; Ibrahimpašić, Tihana
]]>          <w:br/>
<![CDATA[Glas Reinkeovog edema.  // Razvoj i nove perspektive u jezičnoj i govornoj terapiji i dijagnostici / Blaži, Draženka (ur.).
]]>          <w:br/>
<![CDATA[Zagreb, 2005. str. 81-82 (pozvano predavanje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https://www.bib.irb.hr:8443/index.php/pretraga/?operators%3Dand%7C10231%7Ctext%7Cprofile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